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300"/>
        <w:jc w:val="center"/>
        <w:rPr>
          <w:sz w:val="22"/>
          <w:szCs w:val="22"/>
        </w:rPr>
      </w:pPr>
      <w:r>
        <w:rPr>
          <w:b/>
          <w:sz w:val="22"/>
          <w:szCs w:val="22"/>
        </w:rPr>
        <w:t>MANIFESTAZIONE DI INTERESSE</w:t>
      </w:r>
    </w:p>
    <w:p>
      <w:pPr>
        <w:pStyle w:val="Normal"/>
        <w:widowControl w:val="false"/>
        <w:spacing w:lineRule="exact" w:line="3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ai sensi del D.P.R. 445/00</w:t>
      </w:r>
    </w:p>
    <w:p>
      <w:pPr>
        <w:pStyle w:val="Default"/>
        <w:spacing w:lineRule="exact" w:line="320"/>
        <w:ind w:left="510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>
      <w:pPr>
        <w:pStyle w:val="Default"/>
        <w:spacing w:lineRule="exact" w:line="320"/>
        <w:ind w:left="510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Farmacie Comunali Riunite</w:t>
      </w:r>
    </w:p>
    <w:p>
      <w:pPr>
        <w:pStyle w:val="Default"/>
        <w:spacing w:lineRule="exact" w:line="320"/>
        <w:ind w:left="510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 Doberdò, 9 </w:t>
      </w:r>
    </w:p>
    <w:p>
      <w:pPr>
        <w:pStyle w:val="Default"/>
        <w:spacing w:lineRule="exact" w:line="320"/>
        <w:ind w:left="510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42122 Reggio Emilia</w:t>
      </w:r>
    </w:p>
    <w:p>
      <w:pPr>
        <w:pStyle w:val="Default"/>
        <w:spacing w:lineRule="exact" w:line="320"/>
        <w:ind w:left="510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P.IVA 00761840354 </w:t>
      </w:r>
    </w:p>
    <w:p>
      <w:pPr>
        <w:pStyle w:val="Default"/>
        <w:spacing w:lineRule="exact" w:line="320"/>
        <w:ind w:left="510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tel. 0522/5431 - fax 0522/550146 </w:t>
      </w:r>
    </w:p>
    <w:p>
      <w:pPr>
        <w:pStyle w:val="Default"/>
        <w:spacing w:lineRule="exact" w:line="320"/>
        <w:ind w:left="5103" w:hanging="0"/>
        <w:rPr/>
      </w:pPr>
      <w:r>
        <w:rPr>
          <w:rFonts w:ascii="Times New Roman" w:hAnsi="Times New Roman"/>
          <w:sz w:val="22"/>
          <w:szCs w:val="22"/>
        </w:rPr>
        <w:t>Pec: fcr.servizisociali@pec.it</w:t>
      </w:r>
    </w:p>
    <w:p>
      <w:pPr>
        <w:pStyle w:val="Normal"/>
        <w:widowControl w:val="false"/>
        <w:spacing w:lineRule="exact" w:line="320"/>
        <w:ind w:left="510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436"/>
        <w:jc w:val="both"/>
        <w:rPr/>
      </w:pPr>
      <w:r>
        <w:rPr>
          <w:b/>
          <w:sz w:val="22"/>
          <w:szCs w:val="22"/>
          <w:u w:val="single"/>
        </w:rPr>
        <w:t>Oggetto</w:t>
      </w:r>
      <w:r>
        <w:rPr>
          <w:sz w:val="22"/>
          <w:szCs w:val="22"/>
        </w:rPr>
        <w:t xml:space="preserve">: </w:t>
      </w:r>
      <w:r>
        <w:rPr>
          <w:b/>
          <w:bCs/>
          <w:sz w:val="20"/>
          <w:szCs w:val="20"/>
          <w:shd w:fill="FFFFFF" w:val="clear"/>
        </w:rPr>
        <w:t>MANIFESTAZIONE DI INTERESSE INERENTE LA SPERIMENTAZIONE DELLA FUNZIONE DI OSSERVAZIONE E VALUTAZIONE OCCUPAZIONALE A FAVORE DI PERSONE CON DISABILITA'</w:t>
      </w:r>
    </w:p>
    <w:p>
      <w:pPr>
        <w:pStyle w:val="Normal"/>
        <w:spacing w:lineRule="exact" w:line="320"/>
        <w:ind w:left="1134" w:hanging="1134"/>
        <w:jc w:val="both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>
      <w:pPr>
        <w:pStyle w:val="Normal"/>
        <w:spacing w:lineRule="exact" w:line="320"/>
        <w:jc w:val="both"/>
        <w:rPr/>
      </w:pPr>
      <w:r>
        <w:rPr>
          <w:sz w:val="18"/>
          <w:szCs w:val="18"/>
        </w:rPr>
        <w:t>nato/a ____________________________________________il _________________________________ come da allegata fotocopia del documento di identità dichiarato conforme all’originale, con scadenza in data________________________________________ codice fiscale ____________________________________________________________________________________________</w:t>
      </w:r>
    </w:p>
    <w:p>
      <w:pPr>
        <w:pStyle w:val="Normal"/>
        <w:spacing w:lineRule="exact" w:line="320"/>
        <w:ind w:left="1134" w:hanging="1134"/>
        <w:jc w:val="both"/>
        <w:rPr>
          <w:sz w:val="18"/>
          <w:szCs w:val="18"/>
        </w:rPr>
      </w:pPr>
      <w:r>
        <w:rPr>
          <w:sz w:val="18"/>
          <w:szCs w:val="18"/>
        </w:rPr>
        <w:t>in qualità di _____________________________________________________________________________________________</w:t>
      </w:r>
    </w:p>
    <w:p>
      <w:pPr>
        <w:pStyle w:val="Normal"/>
        <w:spacing w:lineRule="exact" w:line="317"/>
        <w:jc w:val="both"/>
        <w:rPr>
          <w:sz w:val="18"/>
          <w:szCs w:val="18"/>
        </w:rPr>
      </w:pPr>
      <w:r>
        <w:rPr>
          <w:sz w:val="18"/>
          <w:szCs w:val="18"/>
        </w:rPr>
        <w:t>in rappresentanza dell’operatore economico ____________________________________________________________________</w:t>
      </w:r>
    </w:p>
    <w:p>
      <w:pPr>
        <w:pStyle w:val="Normal"/>
        <w:spacing w:lineRule="exact" w:line="317"/>
        <w:ind w:left="1134" w:hanging="1134"/>
        <w:jc w:val="both"/>
        <w:rPr>
          <w:sz w:val="18"/>
          <w:szCs w:val="18"/>
        </w:rPr>
      </w:pPr>
      <w:r>
        <w:rPr>
          <w:sz w:val="18"/>
          <w:szCs w:val="18"/>
        </w:rPr>
        <w:t>con sede legale in ______________________________________ via_______________________________________________</w:t>
      </w:r>
    </w:p>
    <w:p>
      <w:pPr>
        <w:pStyle w:val="Normal"/>
        <w:spacing w:lineRule="exact" w:line="317"/>
        <w:ind w:left="1134" w:hanging="1134"/>
        <w:jc w:val="both"/>
        <w:rPr>
          <w:b/>
          <w:b/>
          <w:sz w:val="18"/>
          <w:szCs w:val="18"/>
        </w:rPr>
      </w:pPr>
      <w:r>
        <w:rPr>
          <w:sz w:val="18"/>
          <w:szCs w:val="18"/>
        </w:rPr>
        <w:t>Codice Fiscale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 Partita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IVA </w:t>
      </w:r>
      <w:r>
        <w:rPr>
          <w:b/>
          <w:sz w:val="18"/>
          <w:szCs w:val="18"/>
        </w:rPr>
        <w:t>____________________________________________</w:t>
      </w:r>
    </w:p>
    <w:p>
      <w:pPr>
        <w:pStyle w:val="Normal"/>
        <w:spacing w:lineRule="exact" w:line="317"/>
        <w:ind w:left="1134" w:hanging="113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come da certificato di CCIAA che si allega, emesso  in data _______________________________dichiarato conforme all’originale </w:t>
      </w:r>
    </w:p>
    <w:p>
      <w:pPr>
        <w:pStyle w:val="Normal"/>
        <w:spacing w:lineRule="exact" w:line="317"/>
        <w:ind w:left="1134" w:hanging="1134"/>
        <w:jc w:val="both"/>
        <w:rPr>
          <w:sz w:val="18"/>
          <w:szCs w:val="18"/>
        </w:rPr>
      </w:pPr>
      <w:r>
        <w:rPr>
          <w:sz w:val="18"/>
          <w:szCs w:val="18"/>
        </w:rPr>
        <w:t>telefono __________________________ fax ____________________________ e-mail ________________________________</w:t>
      </w:r>
    </w:p>
    <w:p>
      <w:pPr>
        <w:pStyle w:val="Normal"/>
        <w:spacing w:lineRule="exact" w:line="317"/>
        <w:jc w:val="both"/>
        <w:rPr>
          <w:sz w:val="18"/>
          <w:szCs w:val="18"/>
        </w:rPr>
      </w:pPr>
      <w:r>
        <w:rPr>
          <w:sz w:val="18"/>
          <w:szCs w:val="18"/>
        </w:rPr>
        <w:t>posizione INPS __________________________________________________________________________________________</w:t>
      </w:r>
    </w:p>
    <w:p>
      <w:pPr>
        <w:pStyle w:val="Normal"/>
        <w:spacing w:lineRule="exact" w:line="317"/>
        <w:jc w:val="both"/>
        <w:rPr>
          <w:sz w:val="18"/>
          <w:szCs w:val="18"/>
        </w:rPr>
      </w:pPr>
      <w:r>
        <w:rPr>
          <w:sz w:val="18"/>
          <w:szCs w:val="18"/>
        </w:rPr>
        <w:t>posizione INAIL _________________________________________________________________________________________</w:t>
      </w:r>
    </w:p>
    <w:p>
      <w:pPr>
        <w:pStyle w:val="Normal"/>
        <w:spacing w:lineRule="exact" w:line="317"/>
        <w:jc w:val="both"/>
        <w:rPr>
          <w:sz w:val="18"/>
          <w:szCs w:val="18"/>
        </w:rPr>
      </w:pPr>
      <w:r>
        <w:rPr>
          <w:sz w:val="18"/>
          <w:szCs w:val="18"/>
        </w:rPr>
        <w:t>CCNL applicato _________________________________________________________________________________________</w:t>
      </w:r>
    </w:p>
    <w:p>
      <w:pPr>
        <w:pStyle w:val="Normal"/>
        <w:spacing w:lineRule="exact" w:line="317"/>
        <w:jc w:val="both"/>
        <w:rPr>
          <w:sz w:val="18"/>
          <w:szCs w:val="18"/>
        </w:rPr>
      </w:pPr>
      <w:r>
        <w:rPr>
          <w:sz w:val="18"/>
          <w:szCs w:val="18"/>
        </w:rPr>
        <w:t>eventuale contratto integrativo locale __________________________________________________________________________</w:t>
      </w:r>
    </w:p>
    <w:p>
      <w:pPr>
        <w:pStyle w:val="Normal"/>
        <w:spacing w:lineRule="exact" w:line="317"/>
        <w:jc w:val="both"/>
        <w:rPr>
          <w:sz w:val="18"/>
          <w:szCs w:val="18"/>
        </w:rPr>
      </w:pPr>
      <w:r>
        <w:rPr>
          <w:sz w:val="18"/>
          <w:szCs w:val="18"/>
        </w:rPr>
        <w:t>Agenzia delle Entrate, ufficio competente al fine delle verifiche (</w:t>
      </w:r>
      <w:r>
        <w:rPr>
          <w:i/>
          <w:sz w:val="18"/>
          <w:szCs w:val="18"/>
        </w:rPr>
        <w:t>indirizzo completo e nr di fax</w:t>
      </w:r>
      <w:r>
        <w:rPr>
          <w:sz w:val="18"/>
          <w:szCs w:val="18"/>
        </w:rPr>
        <w:t>) _______________________________________________________________________________________________________</w:t>
      </w:r>
    </w:p>
    <w:p>
      <w:pPr>
        <w:pStyle w:val="Normal"/>
        <w:spacing w:lineRule="exact" w:line="300"/>
        <w:jc w:val="both"/>
        <w:rPr/>
      </w:pPr>
      <w:r>
        <w:rPr>
          <w:sz w:val="18"/>
          <w:szCs w:val="18"/>
        </w:rPr>
        <w:t>ai fini delle comunicazioni di cui all’art. 76 del d.lgs. 50/16 e ss.mm.ii. per la presente procedura autorizza all’utilizzo dell’indirizzo di posta elettronica certificata (PEC) _______________________________________________ per le medesime comunicazioni</w:t>
      </w:r>
    </w:p>
    <w:p>
      <w:pPr>
        <w:pStyle w:val="Normal"/>
        <w:spacing w:lineRule="exact" w:line="30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300"/>
        <w:jc w:val="center"/>
        <w:rPr/>
      </w:pPr>
      <w:r>
        <w:rPr>
          <w:b/>
          <w:sz w:val="18"/>
          <w:szCs w:val="18"/>
        </w:rPr>
        <w:t xml:space="preserve">consapevole delle conseguenze penale in caso di falsità, DICHIARA </w:t>
      </w:r>
    </w:p>
    <w:p>
      <w:pPr>
        <w:pStyle w:val="Normal"/>
        <w:spacing w:lineRule="exact" w:line="30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uppressAutoHyphens w:val="false"/>
        <w:spacing w:lineRule="exact" w:line="320"/>
        <w:jc w:val="both"/>
        <w:rPr>
          <w:sz w:val="18"/>
          <w:szCs w:val="18"/>
        </w:rPr>
      </w:pPr>
      <w:r>
        <w:rPr>
          <w:sz w:val="18"/>
          <w:szCs w:val="18"/>
        </w:rPr>
        <w:t>l’interesse dell’Operatore economico rappresentato alla partecipazione alla procedura in oggetto impegnandosi a :</w:t>
      </w:r>
    </w:p>
    <w:p>
      <w:pPr>
        <w:pStyle w:val="ListParagraph"/>
        <w:numPr>
          <w:ilvl w:val="0"/>
          <w:numId w:val="2"/>
        </w:numPr>
        <w:suppressAutoHyphens w:val="false"/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  <w:t>porre in essere una negoziazione precontrattuale con FCR nel rispetto della buona fede precontrattuale e reciproca lealtà professionale, senza soluzione di continuità e senza sospensioni ingiustificate;</w:t>
      </w:r>
    </w:p>
    <w:p>
      <w:pPr>
        <w:pStyle w:val="Normal"/>
        <w:numPr>
          <w:ilvl w:val="0"/>
          <w:numId w:val="2"/>
        </w:numPr>
        <w:suppressAutoHyphens w:val="false"/>
        <w:spacing w:lineRule="exact" w:line="3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partecipare ad ogni riunione o incontro in cui sarà convocato nel corso della procedura mediante uno </w:t>
      </w:r>
      <w:r>
        <w:rPr>
          <w:color w:val="000000"/>
          <w:sz w:val="22"/>
          <w:szCs w:val="22"/>
        </w:rPr>
        <w:t>o più soggetti aventi pieni poteri negoziali e di rappresentanza dell’operatore economico dimostrabili e verificabili;</w:t>
      </w:r>
    </w:p>
    <w:p>
      <w:pPr>
        <w:pStyle w:val="Normal"/>
        <w:numPr>
          <w:ilvl w:val="0"/>
          <w:numId w:val="2"/>
        </w:numPr>
        <w:suppressAutoHyphens w:val="false"/>
        <w:spacing w:lineRule="exact" w:line="3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mantenere la massima riservatezza e non divulgare a terzi i dati e le informazioni riguardanti FCR assunte in sede di procedura;</w:t>
      </w:r>
    </w:p>
    <w:p>
      <w:pPr>
        <w:pStyle w:val="Normal"/>
        <w:numPr>
          <w:ilvl w:val="0"/>
          <w:numId w:val="2"/>
        </w:numPr>
        <w:suppressAutoHyphens w:val="false"/>
        <w:spacing w:lineRule="exact" w:line="3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negoziare mediante utilizzo della lingua italiana;</w:t>
      </w:r>
    </w:p>
    <w:p>
      <w:pPr>
        <w:pStyle w:val="Normal"/>
        <w:numPr>
          <w:ilvl w:val="0"/>
          <w:numId w:val="2"/>
        </w:numPr>
        <w:suppressAutoHyphens w:val="false"/>
        <w:spacing w:lineRule="exact" w:line="3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utilizzare come moneta per il contratto l’euro;</w:t>
      </w:r>
    </w:p>
    <w:p>
      <w:pPr>
        <w:pStyle w:val="Normal"/>
        <w:numPr>
          <w:ilvl w:val="0"/>
          <w:numId w:val="2"/>
        </w:numPr>
        <w:suppressAutoHyphens w:val="false"/>
        <w:spacing w:lineRule="exact" w:line="3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rilasciare le dichiarazioni di cui all’art. 80 del d.lgs. 50/2016 al momento di consegna dell’offerta;</w:t>
      </w:r>
    </w:p>
    <w:p>
      <w:pPr>
        <w:pStyle w:val="Normal"/>
        <w:numPr>
          <w:ilvl w:val="0"/>
          <w:numId w:val="2"/>
        </w:numPr>
        <w:suppressAutoHyphens w:val="false"/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  <w:t>consentire al diritto di accesso di altri partecipanti alla procedura alla visione dei verbali e documenti negoziali nei limiti che FCR considererà rispettosi della riservatezza dell’attività imprenditoriale;</w:t>
      </w:r>
    </w:p>
    <w:p>
      <w:pPr>
        <w:pStyle w:val="Normal"/>
        <w:spacing w:lineRule="exact" w:line="320"/>
        <w:ind w:left="708" w:hanging="282"/>
        <w:jc w:val="both"/>
        <w:rPr/>
      </w:pPr>
      <w:r>
        <w:rPr>
          <w:sz w:val="22"/>
          <w:szCs w:val="22"/>
        </w:rPr>
        <w:t>h) nulla pretendere o chiedere nei confronti di FCR a titolo di rimborso, indennizzo o altro ristoro per le attività negoziali compiute oltre a quanto previsto nella presente procedura.</w:t>
      </w:r>
    </w:p>
    <w:p>
      <w:pPr>
        <w:pStyle w:val="Normal"/>
        <w:spacing w:lineRule="exact" w:line="30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30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851" w:leader="none"/>
          <w:tab w:val="left" w:pos="1364" w:leader="none"/>
        </w:tabs>
        <w:spacing w:lineRule="exact" w:line="340"/>
        <w:jc w:val="both"/>
        <w:rPr>
          <w:sz w:val="18"/>
          <w:szCs w:val="18"/>
        </w:rPr>
      </w:pPr>
      <w:r>
        <w:rPr>
          <w:sz w:val="18"/>
          <w:szCs w:val="18"/>
        </w:rPr>
        <w:t>Ai sensi e per gli effetti del d.lgs. 196/03, dichiara  di essere informato, e di dare il proprio consenso, che i dati personali raccolti saranno trattati, anche con strumenti informatici, nell’ambito del procedimento per il quale la presente dichiarazione viene resa.</w:t>
      </w:r>
    </w:p>
    <w:tbl>
      <w:tblPr>
        <w:tblW w:w="978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3969"/>
        <w:gridCol w:w="5810"/>
      </w:tblGrid>
      <w:tr>
        <w:trPr>
          <w:trHeight w:val="1304" w:hRule="exact"/>
          <w:cantSplit w:val="true"/>
        </w:trPr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confermato e sottoscritto in data: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58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Dichiarante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BFBFBF"/>
                <w:sz w:val="22"/>
                <w:szCs w:val="22"/>
              </w:rPr>
            </w:pPr>
            <w:r>
              <w:rPr>
                <w:color w:val="BFBFBF"/>
                <w:sz w:val="22"/>
                <w:szCs w:val="22"/>
              </w:rPr>
              <w:t>Timbro e Firma leggibile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allega: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Copia conforme all’originale del documento di identità del sig.___________________, con scadenza in data____________________________________;</w:t>
      </w:r>
    </w:p>
    <w:p>
      <w:pPr>
        <w:pStyle w:val="ListParagraph"/>
        <w:numPr>
          <w:ilvl w:val="0"/>
          <w:numId w:val="1"/>
        </w:numPr>
        <w:rPr/>
      </w:pPr>
      <w:r>
        <w:rPr/>
        <w:t>Certificato CCIAA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417" w:footer="720" w:bottom="1134" w:gutter="0"/>
      <w:pgNumType w:fmt="decimal"/>
      <w:formProt w:val="false"/>
      <w:textDirection w:val="lrTb"/>
      <w:docGrid w:type="default" w:linePitch="4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t xml:space="preserve">Pagina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40"/>
      <w:jc w:val="center"/>
      <w:rPr>
        <w:sz w:val="22"/>
        <w:szCs w:val="22"/>
      </w:rPr>
    </w:pPr>
    <w:r>
      <w:rPr>
        <w:sz w:val="22"/>
        <w:szCs w:val="22"/>
      </w:rPr>
      <w:t>DA RIPORTARE SU CARTA INTESTATA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4f5c"/>
    <w:pPr>
      <w:widowControl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it-IT" w:eastAsia="hi-IN" w:bidi="hi-IN"/>
    </w:rPr>
  </w:style>
  <w:style w:type="paragraph" w:styleId="Titolo1">
    <w:name w:val="Titolo 1"/>
    <w:basedOn w:val="Normal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Titolo 2"/>
    <w:basedOn w:val="Normal"/>
    <w:qFormat/>
    <w:rsid w:val="00bd4f5c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1"/>
    </w:pPr>
    <w:rPr>
      <w:rFonts w:ascii="Arial" w:hAnsi="Arial"/>
      <w:b/>
    </w:rPr>
  </w:style>
  <w:style w:type="paragraph" w:styleId="Titolo6">
    <w:name w:val="Titolo 6"/>
    <w:basedOn w:val="Normal"/>
    <w:qFormat/>
    <w:rsid w:val="00bd4f5c"/>
    <w:pPr>
      <w:keepNext/>
      <w:widowControl w:val="false"/>
      <w:ind w:left="5670" w:hanging="0"/>
      <w:jc w:val="both"/>
      <w:outlineLvl w:val="5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d4f5c"/>
    <w:rPr/>
  </w:style>
  <w:style w:type="character" w:styleId="WWAbsatzStandardschriftart" w:customStyle="1">
    <w:name w:val="WW-Absatz-Standardschriftart"/>
    <w:qFormat/>
    <w:rsid w:val="00bd4f5c"/>
    <w:rPr/>
  </w:style>
  <w:style w:type="character" w:styleId="WWAbsatzStandardschriftart1" w:customStyle="1">
    <w:name w:val="WW-Absatz-Standardschriftart1"/>
    <w:qFormat/>
    <w:rsid w:val="00bd4f5c"/>
    <w:rPr/>
  </w:style>
  <w:style w:type="character" w:styleId="Carpredefinitoparagrafo1" w:customStyle="1">
    <w:name w:val="Car. predefinito paragrafo1"/>
    <w:qFormat/>
    <w:rsid w:val="00bd4f5c"/>
    <w:rPr/>
  </w:style>
  <w:style w:type="character" w:styleId="Numeropagina1" w:customStyle="1">
    <w:name w:val="Numero pagina1"/>
    <w:basedOn w:val="Carpredefinitoparagrafo1"/>
    <w:qFormat/>
    <w:rsid w:val="00bd4f5c"/>
    <w:rPr/>
  </w:style>
  <w:style w:type="character" w:styleId="Rimandonotaapidipagina1" w:customStyle="1">
    <w:name w:val="Rimando nota a piè di pagina1"/>
    <w:qFormat/>
    <w:rsid w:val="00bd4f5c"/>
    <w:rPr>
      <w:vertAlign w:val="superscript"/>
    </w:rPr>
  </w:style>
  <w:style w:type="character" w:styleId="Carattere" w:customStyle="1">
    <w:name w:val="Carattere"/>
    <w:qFormat/>
    <w:rsid w:val="00bd4f5c"/>
    <w:rPr>
      <w:rFonts w:ascii="Courier New" w:hAnsi="Courier New"/>
      <w:lang w:val="it-IT" w:eastAsia="ar-SA" w:bidi="ar-SA"/>
    </w:rPr>
  </w:style>
  <w:style w:type="character" w:styleId="PidipaginaCarattere" w:customStyle="1">
    <w:name w:val="Piè di pagina Carattere"/>
    <w:basedOn w:val="Carpredefinitoparagrafo1"/>
    <w:qFormat/>
    <w:rsid w:val="00bd4f5c"/>
    <w:rPr/>
  </w:style>
  <w:style w:type="character" w:styleId="TestonotaapidipaginaCarattere" w:customStyle="1">
    <w:name w:val="Testo nota a piè di pagina Carattere"/>
    <w:basedOn w:val="Carpredefinitoparagrafo1"/>
    <w:qFormat/>
    <w:rsid w:val="00bd4f5c"/>
    <w:rPr/>
  </w:style>
  <w:style w:type="character" w:styleId="TestonormaleCarattere" w:customStyle="1">
    <w:name w:val="Testo normale Carattere"/>
    <w:qFormat/>
    <w:rsid w:val="00bd4f5c"/>
    <w:rPr>
      <w:rFonts w:ascii="Courier New" w:hAnsi="Courier New"/>
    </w:rPr>
  </w:style>
  <w:style w:type="character" w:styleId="ListLabel1" w:customStyle="1">
    <w:name w:val="ListLabel 1"/>
    <w:qFormat/>
    <w:rsid w:val="00bd4f5c"/>
    <w:rPr>
      <w:sz w:val="18"/>
    </w:rPr>
  </w:style>
  <w:style w:type="character" w:styleId="ListLabel2" w:customStyle="1">
    <w:name w:val="ListLabel 2"/>
    <w:qFormat/>
    <w:rsid w:val="00bd4f5c"/>
    <w:rPr>
      <w:b/>
    </w:rPr>
  </w:style>
  <w:style w:type="character" w:styleId="ListLabel3" w:customStyle="1">
    <w:name w:val="ListLabel 3"/>
    <w:qFormat/>
    <w:rsid w:val="00bd4f5c"/>
    <w:rPr>
      <w:rFonts w:eastAsia="Times New Roman" w:cs="Times New Roman"/>
    </w:rPr>
  </w:style>
  <w:style w:type="character" w:styleId="ListLabel4" w:customStyle="1">
    <w:name w:val="ListLabel 4"/>
    <w:qFormat/>
    <w:rsid w:val="00bd4f5c"/>
    <w:rPr>
      <w:rFonts w:cs="Courier New"/>
    </w:rPr>
  </w:style>
  <w:style w:type="character" w:styleId="ListLabel5" w:customStyle="1">
    <w:name w:val="ListLabel 5"/>
    <w:qFormat/>
    <w:rsid w:val="00bd4f5c"/>
    <w:rPr>
      <w:b/>
      <w:i w:val="false"/>
    </w:rPr>
  </w:style>
  <w:style w:type="character" w:styleId="ListLabel6" w:customStyle="1">
    <w:name w:val="ListLabel 6"/>
    <w:qFormat/>
    <w:rsid w:val="00bd4f5c"/>
    <w:rPr>
      <w:b/>
      <w:u w:val="single"/>
    </w:rPr>
  </w:style>
  <w:style w:type="character" w:styleId="ListLabel7" w:customStyle="1">
    <w:name w:val="ListLabel 7"/>
    <w:qFormat/>
    <w:rsid w:val="00bd4f5c"/>
    <w:rPr>
      <w:rFonts w:eastAsia="Times New Roman" w:cs="Times New Roman"/>
      <w:b/>
    </w:rPr>
  </w:style>
  <w:style w:type="character" w:styleId="ListLabel8" w:customStyle="1">
    <w:name w:val="ListLabel 8"/>
    <w:qFormat/>
    <w:rsid w:val="00bd4f5c"/>
    <w:rPr>
      <w:rFonts w:cs="Times New Roman"/>
      <w:b/>
      <w:u w:val="none"/>
    </w:rPr>
  </w:style>
  <w:style w:type="character" w:styleId="ListLabel9" w:customStyle="1">
    <w:name w:val="ListLabel 9"/>
    <w:qFormat/>
    <w:rsid w:val="00bd4f5c"/>
    <w:rPr>
      <w:u w:val="single"/>
    </w:rPr>
  </w:style>
  <w:style w:type="character" w:styleId="Caratteredellanota" w:customStyle="1">
    <w:name w:val="Carattere della nota"/>
    <w:qFormat/>
    <w:rsid w:val="00bd4f5c"/>
    <w:rPr/>
  </w:style>
  <w:style w:type="character" w:styleId="Footnotereference">
    <w:name w:val="footnote reference"/>
    <w:qFormat/>
    <w:rsid w:val="00bd4f5c"/>
    <w:rPr>
      <w:vertAlign w:val="superscript"/>
    </w:rPr>
  </w:style>
  <w:style w:type="character" w:styleId="Caratterenotadichiusura" w:customStyle="1">
    <w:name w:val="Carattere nota di chiusura"/>
    <w:qFormat/>
    <w:rsid w:val="00bd4f5c"/>
    <w:rPr>
      <w:vertAlign w:val="superscript"/>
    </w:rPr>
  </w:style>
  <w:style w:type="character" w:styleId="WWCaratterenotadichiusura" w:customStyle="1">
    <w:name w:val="WW-Carattere nota di chiusura"/>
    <w:qFormat/>
    <w:rsid w:val="00bd4f5c"/>
    <w:rPr/>
  </w:style>
  <w:style w:type="character" w:styleId="Caratteredinumerazione" w:customStyle="1">
    <w:name w:val="Carattere di numerazione"/>
    <w:qFormat/>
    <w:rsid w:val="00bd4f5c"/>
    <w:rPr/>
  </w:style>
  <w:style w:type="character" w:styleId="Endnotereference">
    <w:name w:val="endnote reference"/>
    <w:qFormat/>
    <w:rsid w:val="00bd4f5c"/>
    <w:rPr>
      <w:vertAlign w:val="superscript"/>
    </w:rPr>
  </w:style>
  <w:style w:type="character" w:styleId="Punti" w:customStyle="1">
    <w:name w:val="Punti"/>
    <w:qFormat/>
    <w:rsid w:val="00bd4f5c"/>
    <w:rPr>
      <w:rFonts w:ascii="OpenSymbol" w:hAnsi="OpenSymbol" w:eastAsia="OpenSymbol" w:cs="OpenSymbol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SimSun" w:cs="Mangal"/>
      <w:sz w:val="28"/>
    </w:rPr>
  </w:style>
  <w:style w:type="character" w:styleId="ListLabel13">
    <w:name w:val="ListLabel 13"/>
    <w:qFormat/>
    <w:rPr>
      <w:rFonts w:eastAsia="SimSun" w:cs="Mangal"/>
      <w:sz w:val="22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ListLabel14">
    <w:name w:val="ListLabel 14"/>
    <w:qFormat/>
    <w:rPr>
      <w:sz w:val="22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rsid w:val="00bd4f5c"/>
    <w:pPr>
      <w:widowControl w:val="false"/>
      <w:suppressAutoHyphens w:val="true"/>
    </w:pPr>
    <w:rPr>
      <w:rFonts w:ascii="Times New Roman" w:hAnsi="Times New Roman" w:eastAsia="Times New Roman" w:cs="Times New Roman"/>
      <w:color w:val="auto"/>
      <w:sz w:val="24"/>
      <w:szCs w:val="20"/>
      <w:lang w:val="it-IT" w:eastAsia="it-IT" w:bidi="ar-S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4f5c"/>
    <w:pPr>
      <w:suppressLineNumbers/>
    </w:pPr>
    <w:rPr/>
  </w:style>
  <w:style w:type="paragraph" w:styleId="Intestazione1" w:customStyle="1">
    <w:name w:val="Intestazione1"/>
    <w:basedOn w:val="Normal"/>
    <w:qFormat/>
    <w:rsid w:val="00bd4f5c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testo1" w:customStyle="1">
    <w:name w:val="Corpo testo1"/>
    <w:basedOn w:val="Normal"/>
    <w:qFormat/>
    <w:rsid w:val="00bd4f5c"/>
    <w:pPr>
      <w:jc w:val="both"/>
    </w:pPr>
    <w:rPr>
      <w:rFonts w:ascii="Arial" w:hAnsi="Arial"/>
      <w:b/>
      <w:sz w:val="36"/>
    </w:rPr>
  </w:style>
  <w:style w:type="paragraph" w:styleId="Didascalia1" w:customStyle="1">
    <w:name w:val="Didascalia1"/>
    <w:basedOn w:val="Normal"/>
    <w:qFormat/>
    <w:rsid w:val="00bd4f5c"/>
    <w:pPr>
      <w:suppressLineNumbers/>
      <w:spacing w:before="120" w:after="120"/>
    </w:pPr>
    <w:rPr>
      <w:i/>
      <w:iCs/>
    </w:rPr>
  </w:style>
  <w:style w:type="paragraph" w:styleId="Didascalia2" w:customStyle="1">
    <w:name w:val="Didascalia2"/>
    <w:basedOn w:val="Normal"/>
    <w:qFormat/>
    <w:rsid w:val="00bd4f5c"/>
    <w:pPr>
      <w:jc w:val="center"/>
    </w:pPr>
    <w:rPr>
      <w:b/>
    </w:rPr>
  </w:style>
  <w:style w:type="paragraph" w:styleId="Intestazione">
    <w:name w:val="Intestazione"/>
    <w:basedOn w:val="Normal"/>
    <w:rsid w:val="00bd4f5c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rsid w:val="00bd4f5c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ientrocorpodeltesto">
    <w:name w:val="Rientro corpo del testo"/>
    <w:basedOn w:val="Normal"/>
    <w:rsid w:val="00bd4f5c"/>
    <w:pPr>
      <w:ind w:left="283" w:hanging="0"/>
    </w:pPr>
    <w:rPr>
      <w:rFonts w:ascii="Arial" w:hAnsi="Arial"/>
    </w:rPr>
  </w:style>
  <w:style w:type="paragraph" w:styleId="Default" w:customStyle="1">
    <w:name w:val="Default"/>
    <w:qFormat/>
    <w:rsid w:val="00bd4f5c"/>
    <w:pPr>
      <w:widowControl/>
      <w:suppressAutoHyphens w:val="true"/>
      <w:bidi w:val="0"/>
      <w:jc w:val="left"/>
    </w:pPr>
    <w:rPr>
      <w:rFonts w:ascii="TimesNewRoman" w:hAnsi="TimesNewRoman" w:eastAsia="SimSun" w:cs="Mangal"/>
      <w:color w:val="00000A"/>
      <w:sz w:val="24"/>
      <w:szCs w:val="24"/>
      <w:lang w:val="it-IT" w:eastAsia="hi-IN" w:bidi="hi-IN"/>
    </w:rPr>
  </w:style>
  <w:style w:type="paragraph" w:styleId="Usoboll1" w:customStyle="1">
    <w:name w:val="usoboll1"/>
    <w:basedOn w:val="Default"/>
    <w:qFormat/>
    <w:rsid w:val="00bd4f5c"/>
    <w:pPr/>
    <w:rPr/>
  </w:style>
  <w:style w:type="paragraph" w:styleId="Usobollo" w:customStyle="1">
    <w:name w:val="usobollo"/>
    <w:basedOn w:val="Normal"/>
    <w:qFormat/>
    <w:rsid w:val="00bd4f5c"/>
    <w:pPr>
      <w:spacing w:lineRule="atLeast" w:line="480"/>
      <w:jc w:val="both"/>
    </w:pPr>
    <w:rPr>
      <w:rFonts w:ascii="Arial" w:hAnsi="Arial"/>
    </w:rPr>
  </w:style>
  <w:style w:type="paragraph" w:styleId="Rientrocorpodeltesto31" w:customStyle="1">
    <w:name w:val="Rientro corpo del testo 31"/>
    <w:basedOn w:val="Normal"/>
    <w:qFormat/>
    <w:rsid w:val="00bd4f5c"/>
    <w:pPr>
      <w:ind w:left="426" w:hanging="0"/>
      <w:jc w:val="both"/>
    </w:pPr>
    <w:rPr>
      <w:rFonts w:ascii="Arial" w:hAnsi="Arial"/>
    </w:rPr>
  </w:style>
  <w:style w:type="paragraph" w:styleId="Testonotaapidipagina1" w:customStyle="1">
    <w:name w:val="Testo nota a piè di pagina1"/>
    <w:basedOn w:val="Normal"/>
    <w:qFormat/>
    <w:rsid w:val="00bd4f5c"/>
    <w:pPr/>
    <w:rPr/>
  </w:style>
  <w:style w:type="paragraph" w:styleId="Rientrocorpodeltesto21" w:customStyle="1">
    <w:name w:val="Rientro corpo del testo 21"/>
    <w:basedOn w:val="Normal"/>
    <w:qFormat/>
    <w:rsid w:val="00bd4f5c"/>
    <w:pPr>
      <w:ind w:left="568" w:hanging="0"/>
      <w:jc w:val="both"/>
    </w:pPr>
    <w:rPr>
      <w:rFonts w:ascii="Arial" w:hAnsi="Arial"/>
    </w:rPr>
  </w:style>
  <w:style w:type="paragraph" w:styleId="TabellaxRiferimento" w:customStyle="1">
    <w:name w:val="tabella(x Riferimento)"/>
    <w:basedOn w:val="Normal"/>
    <w:qFormat/>
    <w:rsid w:val="00bd4f5c"/>
    <w:pPr>
      <w:widowControl w:val="false"/>
      <w:tabs>
        <w:tab w:val="left" w:pos="851" w:leader="none"/>
        <w:tab w:val="left" w:pos="1134" w:leader="none"/>
        <w:tab w:val="left" w:pos="1418" w:leader="none"/>
        <w:tab w:val="left" w:pos="1985" w:leader="none"/>
        <w:tab w:val="left" w:pos="5103" w:leader="none"/>
        <w:tab w:val="left" w:pos="7371" w:leader="none"/>
      </w:tabs>
      <w:spacing w:lineRule="exact" w:line="440"/>
      <w:jc w:val="both"/>
    </w:pPr>
    <w:rPr/>
  </w:style>
  <w:style w:type="paragraph" w:styleId="Testofumetto1" w:customStyle="1">
    <w:name w:val="Testo fumetto1"/>
    <w:basedOn w:val="Normal"/>
    <w:qFormat/>
    <w:rsid w:val="00bd4f5c"/>
    <w:pPr/>
    <w:rPr>
      <w:rFonts w:ascii="Tahoma" w:hAnsi="Tahoma" w:cs="Tahoma"/>
      <w:sz w:val="16"/>
      <w:szCs w:val="16"/>
    </w:rPr>
  </w:style>
  <w:style w:type="paragraph" w:styleId="Testonormale1" w:customStyle="1">
    <w:name w:val="Testo normale1"/>
    <w:basedOn w:val="Normal"/>
    <w:qFormat/>
    <w:rsid w:val="00bd4f5c"/>
    <w:pPr>
      <w:widowControl w:val="false"/>
    </w:pPr>
    <w:rPr>
      <w:rFonts w:ascii="Courier New" w:hAnsi="Courier New"/>
    </w:rPr>
  </w:style>
  <w:style w:type="paragraph" w:styleId="NormaleWeb1" w:customStyle="1">
    <w:name w:val="Normale (Web)1"/>
    <w:basedOn w:val="Normal"/>
    <w:qFormat/>
    <w:rsid w:val="00bd4f5c"/>
    <w:pPr>
      <w:spacing w:before="100" w:after="100"/>
    </w:pPr>
    <w:rPr>
      <w:color w:val="000000"/>
    </w:rPr>
  </w:style>
  <w:style w:type="paragraph" w:styleId="Footnotetext">
    <w:name w:val="footnote text"/>
    <w:basedOn w:val="Normal"/>
    <w:qFormat/>
    <w:rsid w:val="00bd4f5c"/>
    <w:pPr>
      <w:suppressLineNumbers/>
      <w:ind w:left="283" w:hanging="283"/>
    </w:pPr>
    <w:rPr>
      <w:sz w:val="20"/>
      <w:szCs w:val="20"/>
    </w:rPr>
  </w:style>
  <w:style w:type="paragraph" w:styleId="Contenutotabella" w:customStyle="1">
    <w:name w:val="Contenuto tabella"/>
    <w:basedOn w:val="Normal"/>
    <w:qFormat/>
    <w:rsid w:val="00bd4f5c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bd4f5c"/>
    <w:pPr>
      <w:jc w:val="center"/>
    </w:pPr>
    <w:rPr>
      <w:b/>
      <w:bCs/>
    </w:rPr>
  </w:style>
  <w:style w:type="paragraph" w:styleId="NormaleWeb2" w:customStyle="1">
    <w:name w:val="Normale (Web)2"/>
    <w:basedOn w:val="Normal"/>
    <w:qFormat/>
    <w:rsid w:val="00dc5513"/>
    <w:pPr>
      <w:spacing w:before="100" w:after="10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dc5513"/>
    <w:pPr>
      <w:spacing w:before="0" w:after="0"/>
      <w:ind w:left="720" w:hanging="0"/>
      <w:contextualSpacing/>
    </w:pPr>
    <w:rPr>
      <w:szCs w:val="21"/>
    </w:rPr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9167-ADE4-4546-A4A9-37031F15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C247B1A3.dotm</Template>
  <TotalTime>660</TotalTime>
  <Application>LibreOffice/4.4.2.2$Windows_x86 LibreOffice_project/c4c7d32d0d49397cad38d62472b0bc8acff48dd6</Application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2017-02-22T19:10:00Z</dcterms:created>
  <dc:creator>AMCC12</dc:creator>
  <dc:language>it-IT</dc:language>
  <cp:lastPrinted>2012-11-28T08:55:00Z</cp:lastPrinted>
  <dcterms:modified xsi:type="dcterms:W3CDTF">2017-02-23T09:28:34Z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